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41B" w:rsidRDefault="00E7441B" w:rsidP="00BE27FE">
      <w:pPr>
        <w:pStyle w:val="Default"/>
        <w:rPr>
          <w:rFonts w:ascii="Times New Roman" w:hAnsi="Times New Roman" w:cs="Times New Roman"/>
          <w:b/>
          <w:bCs/>
          <w:color w:val="auto"/>
          <w:sz w:val="23"/>
          <w:szCs w:val="23"/>
        </w:rPr>
      </w:pPr>
    </w:p>
    <w:p w:rsidR="00BE27FE" w:rsidRDefault="00E7441B" w:rsidP="00E7441B">
      <w:pPr>
        <w:pStyle w:val="Default"/>
        <w:jc w:val="center"/>
        <w:rPr>
          <w:rFonts w:ascii="Times New Roman" w:hAnsi="Times New Roman" w:cs="Times New Roman"/>
          <w:b/>
          <w:bCs/>
          <w:color w:val="auto"/>
          <w:sz w:val="23"/>
          <w:szCs w:val="23"/>
        </w:rPr>
      </w:pPr>
      <w:r>
        <w:rPr>
          <w:rFonts w:ascii="Times New Roman" w:hAnsi="Times New Roman" w:cs="Times New Roman"/>
          <w:b/>
          <w:bCs/>
          <w:color w:val="auto"/>
          <w:sz w:val="23"/>
          <w:szCs w:val="23"/>
        </w:rPr>
        <w:t>Gray Face Acres</w:t>
      </w:r>
      <w:r w:rsidR="00BE27FE">
        <w:rPr>
          <w:rFonts w:ascii="Times New Roman" w:hAnsi="Times New Roman" w:cs="Times New Roman"/>
          <w:b/>
          <w:bCs/>
          <w:color w:val="auto"/>
          <w:sz w:val="23"/>
          <w:szCs w:val="23"/>
        </w:rPr>
        <w:t xml:space="preserve"> </w:t>
      </w:r>
      <w:r w:rsidR="00D36C7D">
        <w:rPr>
          <w:rFonts w:ascii="Times New Roman" w:hAnsi="Times New Roman" w:cs="Times New Roman"/>
          <w:b/>
          <w:bCs/>
          <w:color w:val="auto"/>
          <w:sz w:val="23"/>
          <w:szCs w:val="23"/>
        </w:rPr>
        <w:t>Senior Dog</w:t>
      </w:r>
      <w:r w:rsidR="00BE27FE">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Rescue</w:t>
      </w:r>
      <w:r w:rsidR="00D36C7D">
        <w:rPr>
          <w:rFonts w:ascii="Times New Roman" w:hAnsi="Times New Roman" w:cs="Times New Roman"/>
          <w:b/>
          <w:bCs/>
          <w:color w:val="auto"/>
          <w:sz w:val="23"/>
          <w:szCs w:val="23"/>
        </w:rPr>
        <w:t xml:space="preserve"> (GFA)</w:t>
      </w:r>
      <w:r w:rsidR="00BE27FE">
        <w:rPr>
          <w:rFonts w:ascii="Times New Roman" w:hAnsi="Times New Roman" w:cs="Times New Roman"/>
          <w:b/>
          <w:bCs/>
          <w:color w:val="auto"/>
          <w:sz w:val="23"/>
          <w:szCs w:val="23"/>
        </w:rPr>
        <w:t xml:space="preserve"> Intake Policy</w:t>
      </w:r>
    </w:p>
    <w:p w:rsidR="00E7441B" w:rsidRDefault="00E7441B" w:rsidP="00BE27FE">
      <w:pPr>
        <w:pStyle w:val="Default"/>
        <w:rPr>
          <w:rFonts w:ascii="Times New Roman" w:hAnsi="Times New Roman" w:cs="Times New Roman"/>
          <w:color w:val="auto"/>
          <w:sz w:val="23"/>
          <w:szCs w:val="23"/>
        </w:rPr>
      </w:pPr>
    </w:p>
    <w:p w:rsidR="00D36C7D" w:rsidRPr="00D36C7D" w:rsidRDefault="00D36C7D" w:rsidP="00D36C7D">
      <w:pPr>
        <w:rPr>
          <w:rFonts w:ascii="Times New Roman" w:hAnsi="Times New Roman" w:cs="Times New Roman"/>
          <w:b/>
          <w:sz w:val="23"/>
          <w:szCs w:val="23"/>
        </w:rPr>
      </w:pPr>
      <w:r w:rsidRPr="00D36C7D">
        <w:rPr>
          <w:rFonts w:ascii="Times New Roman" w:hAnsi="Times New Roman" w:cs="Times New Roman"/>
          <w:b/>
          <w:sz w:val="23"/>
          <w:szCs w:val="23"/>
        </w:rPr>
        <w:t>How GFA Finds Dogs</w:t>
      </w:r>
    </w:p>
    <w:p w:rsidR="00D36C7D" w:rsidRPr="00D36C7D" w:rsidRDefault="00D36C7D" w:rsidP="00D36C7D">
      <w:pPr>
        <w:rPr>
          <w:rFonts w:ascii="Times New Roman" w:hAnsi="Times New Roman" w:cs="Times New Roman"/>
          <w:sz w:val="23"/>
          <w:szCs w:val="23"/>
        </w:rPr>
      </w:pPr>
      <w:r>
        <w:rPr>
          <w:rFonts w:ascii="Times New Roman" w:hAnsi="Times New Roman" w:cs="Times New Roman"/>
          <w:sz w:val="23"/>
          <w:szCs w:val="23"/>
        </w:rPr>
        <w:t>GFA</w:t>
      </w:r>
      <w:r w:rsidRPr="00D36C7D">
        <w:rPr>
          <w:rFonts w:ascii="Times New Roman" w:hAnsi="Times New Roman" w:cs="Times New Roman"/>
          <w:sz w:val="23"/>
          <w:szCs w:val="23"/>
        </w:rPr>
        <w:t xml:space="preserve"> dogs come from shelters</w:t>
      </w:r>
      <w:r>
        <w:rPr>
          <w:rFonts w:ascii="Times New Roman" w:hAnsi="Times New Roman" w:cs="Times New Roman"/>
          <w:sz w:val="23"/>
          <w:szCs w:val="23"/>
        </w:rPr>
        <w:t xml:space="preserve">, owner surrenders, and </w:t>
      </w:r>
      <w:r w:rsidR="00354A5B">
        <w:rPr>
          <w:rFonts w:ascii="Times New Roman" w:hAnsi="Times New Roman" w:cs="Times New Roman"/>
          <w:sz w:val="23"/>
          <w:szCs w:val="23"/>
        </w:rPr>
        <w:t xml:space="preserve">occasionally </w:t>
      </w:r>
      <w:r>
        <w:rPr>
          <w:rFonts w:ascii="Times New Roman" w:hAnsi="Times New Roman" w:cs="Times New Roman"/>
          <w:sz w:val="23"/>
          <w:szCs w:val="23"/>
        </w:rPr>
        <w:t>as strays.</w:t>
      </w:r>
    </w:p>
    <w:p w:rsidR="00D36C7D" w:rsidRPr="00D36C7D" w:rsidRDefault="00D36C7D" w:rsidP="00D36C7D">
      <w:pPr>
        <w:rPr>
          <w:rFonts w:ascii="Times New Roman" w:hAnsi="Times New Roman" w:cs="Times New Roman"/>
          <w:sz w:val="23"/>
          <w:szCs w:val="23"/>
        </w:rPr>
      </w:pPr>
      <w:r>
        <w:rPr>
          <w:rFonts w:ascii="Times New Roman" w:hAnsi="Times New Roman" w:cs="Times New Roman"/>
          <w:sz w:val="23"/>
          <w:szCs w:val="23"/>
        </w:rPr>
        <w:t>GFA</w:t>
      </w:r>
      <w:r w:rsidRPr="00D36C7D">
        <w:rPr>
          <w:rFonts w:ascii="Times New Roman" w:hAnsi="Times New Roman" w:cs="Times New Roman"/>
          <w:sz w:val="23"/>
          <w:szCs w:val="23"/>
        </w:rPr>
        <w:t xml:space="preserve"> has developed relatio</w:t>
      </w:r>
      <w:r>
        <w:rPr>
          <w:rFonts w:ascii="Times New Roman" w:hAnsi="Times New Roman" w:cs="Times New Roman"/>
          <w:sz w:val="23"/>
          <w:szCs w:val="23"/>
        </w:rPr>
        <w:t>nships with shelters, primarily in the VA/MD/WV areas</w:t>
      </w:r>
      <w:r w:rsidRPr="00D36C7D">
        <w:rPr>
          <w:rFonts w:ascii="Times New Roman" w:hAnsi="Times New Roman" w:cs="Times New Roman"/>
          <w:sz w:val="23"/>
          <w:szCs w:val="23"/>
        </w:rPr>
        <w:t>.</w:t>
      </w:r>
      <w:r>
        <w:rPr>
          <w:rFonts w:ascii="Times New Roman" w:hAnsi="Times New Roman" w:cs="Times New Roman"/>
          <w:sz w:val="23"/>
          <w:szCs w:val="23"/>
        </w:rPr>
        <w:t xml:space="preserve">  Occasionally, dogs come to us from other nearby states.</w:t>
      </w:r>
    </w:p>
    <w:p w:rsidR="00D36C7D" w:rsidRPr="00D36C7D" w:rsidRDefault="00D36C7D" w:rsidP="00D36C7D">
      <w:pPr>
        <w:rPr>
          <w:rFonts w:ascii="Times New Roman" w:hAnsi="Times New Roman" w:cs="Times New Roman"/>
          <w:b/>
          <w:sz w:val="23"/>
          <w:szCs w:val="23"/>
        </w:rPr>
      </w:pPr>
      <w:r w:rsidRPr="00D36C7D">
        <w:rPr>
          <w:rFonts w:ascii="Times New Roman" w:hAnsi="Times New Roman" w:cs="Times New Roman"/>
          <w:b/>
          <w:sz w:val="23"/>
          <w:szCs w:val="23"/>
        </w:rPr>
        <w:t>How GFA Decides Which Dogs To Bring In</w:t>
      </w:r>
    </w:p>
    <w:p w:rsidR="00D36C7D" w:rsidRPr="00D36C7D" w:rsidRDefault="00D36C7D" w:rsidP="00D36C7D">
      <w:pPr>
        <w:rPr>
          <w:rFonts w:ascii="Times New Roman" w:hAnsi="Times New Roman" w:cs="Times New Roman"/>
          <w:sz w:val="23"/>
          <w:szCs w:val="23"/>
        </w:rPr>
      </w:pPr>
      <w:r w:rsidRPr="00D36C7D">
        <w:rPr>
          <w:rFonts w:ascii="Times New Roman" w:hAnsi="Times New Roman" w:cs="Times New Roman"/>
          <w:sz w:val="23"/>
          <w:szCs w:val="23"/>
        </w:rPr>
        <w:t xml:space="preserve">Potential </w:t>
      </w:r>
      <w:r>
        <w:rPr>
          <w:rFonts w:ascii="Times New Roman" w:hAnsi="Times New Roman" w:cs="Times New Roman"/>
          <w:sz w:val="23"/>
          <w:szCs w:val="23"/>
        </w:rPr>
        <w:t>GFA</w:t>
      </w:r>
      <w:r w:rsidRPr="00D36C7D">
        <w:rPr>
          <w:rFonts w:ascii="Times New Roman" w:hAnsi="Times New Roman" w:cs="Times New Roman"/>
          <w:sz w:val="23"/>
          <w:szCs w:val="23"/>
        </w:rPr>
        <w:t xml:space="preserve"> dogs are identified by </w:t>
      </w:r>
      <w:r>
        <w:rPr>
          <w:rFonts w:ascii="Times New Roman" w:hAnsi="Times New Roman" w:cs="Times New Roman"/>
          <w:sz w:val="23"/>
          <w:szCs w:val="23"/>
        </w:rPr>
        <w:t>GFA</w:t>
      </w:r>
      <w:r w:rsidRPr="00D36C7D">
        <w:rPr>
          <w:rFonts w:ascii="Times New Roman" w:hAnsi="Times New Roman" w:cs="Times New Roman"/>
          <w:sz w:val="23"/>
          <w:szCs w:val="23"/>
        </w:rPr>
        <w:t>’s Intake Coordinators</w:t>
      </w:r>
      <w:r>
        <w:rPr>
          <w:rFonts w:ascii="Times New Roman" w:hAnsi="Times New Roman" w:cs="Times New Roman"/>
          <w:sz w:val="23"/>
          <w:szCs w:val="23"/>
        </w:rPr>
        <w:t xml:space="preserve"> from requests from shelters and owners. </w:t>
      </w:r>
      <w:r w:rsidR="00810293">
        <w:rPr>
          <w:rFonts w:ascii="Times New Roman" w:hAnsi="Times New Roman" w:cs="Times New Roman"/>
          <w:sz w:val="23"/>
          <w:szCs w:val="23"/>
        </w:rPr>
        <w:t xml:space="preserve"> For strays, we ask the finder if they have performed the required reporting and stray hold if applicable.</w:t>
      </w:r>
      <w:r>
        <w:rPr>
          <w:rFonts w:ascii="Times New Roman" w:hAnsi="Times New Roman" w:cs="Times New Roman"/>
          <w:sz w:val="23"/>
          <w:szCs w:val="23"/>
        </w:rPr>
        <w:t xml:space="preserve"> We consider any medical and behavioral information available.  If we feel we can offer the necessary assistance and can find a suitable foster home, we will accept the dog.</w:t>
      </w:r>
      <w:r w:rsidR="005C7ED4">
        <w:rPr>
          <w:rFonts w:ascii="Times New Roman" w:hAnsi="Times New Roman" w:cs="Times New Roman"/>
          <w:sz w:val="23"/>
          <w:szCs w:val="23"/>
        </w:rPr>
        <w:t xml:space="preserve">  We have no set rules as to what medical conditions are acceptable or not acceptable, it is case-by-case.  We do not </w:t>
      </w:r>
      <w:r w:rsidR="00C9100C">
        <w:rPr>
          <w:rFonts w:ascii="Times New Roman" w:hAnsi="Times New Roman" w:cs="Times New Roman"/>
          <w:sz w:val="23"/>
          <w:szCs w:val="23"/>
        </w:rPr>
        <w:t xml:space="preserve">knowingly </w:t>
      </w:r>
      <w:r w:rsidR="005C7ED4">
        <w:rPr>
          <w:rFonts w:ascii="Times New Roman" w:hAnsi="Times New Roman" w:cs="Times New Roman"/>
          <w:sz w:val="23"/>
          <w:szCs w:val="23"/>
        </w:rPr>
        <w:t>accept dogs that could endanger foster or adopters.</w:t>
      </w:r>
    </w:p>
    <w:p w:rsidR="00D36C7D" w:rsidRPr="00D36C7D" w:rsidRDefault="00D36C7D" w:rsidP="00D36C7D">
      <w:pPr>
        <w:rPr>
          <w:rFonts w:ascii="Times New Roman" w:hAnsi="Times New Roman" w:cs="Times New Roman"/>
          <w:b/>
          <w:sz w:val="23"/>
          <w:szCs w:val="23"/>
        </w:rPr>
      </w:pPr>
      <w:r w:rsidRPr="00D36C7D">
        <w:rPr>
          <w:rFonts w:ascii="Times New Roman" w:hAnsi="Times New Roman" w:cs="Times New Roman"/>
          <w:b/>
          <w:sz w:val="23"/>
          <w:szCs w:val="23"/>
        </w:rPr>
        <w:t>Intake Process</w:t>
      </w:r>
    </w:p>
    <w:p w:rsidR="005C7ED4" w:rsidRDefault="005C7ED4" w:rsidP="00D36C7D">
      <w:pPr>
        <w:rPr>
          <w:rFonts w:ascii="Times New Roman" w:hAnsi="Times New Roman" w:cs="Times New Roman"/>
          <w:sz w:val="23"/>
          <w:szCs w:val="23"/>
        </w:rPr>
      </w:pPr>
      <w:r>
        <w:rPr>
          <w:rFonts w:ascii="Times New Roman" w:hAnsi="Times New Roman" w:cs="Times New Roman"/>
          <w:sz w:val="23"/>
          <w:szCs w:val="23"/>
        </w:rPr>
        <w:t>We accept intake requests via email and phone.  For each request, we g</w:t>
      </w:r>
      <w:r w:rsidR="00D36C7D">
        <w:rPr>
          <w:rFonts w:ascii="Times New Roman" w:hAnsi="Times New Roman" w:cs="Times New Roman"/>
          <w:sz w:val="23"/>
          <w:szCs w:val="23"/>
        </w:rPr>
        <w:t>ather all medical and behavioral information available</w:t>
      </w:r>
      <w:r>
        <w:rPr>
          <w:rFonts w:ascii="Times New Roman" w:hAnsi="Times New Roman" w:cs="Times New Roman"/>
          <w:sz w:val="23"/>
          <w:szCs w:val="23"/>
        </w:rPr>
        <w:t>, as well as photos and/or video of the dog</w:t>
      </w:r>
      <w:r w:rsidR="00D36C7D">
        <w:rPr>
          <w:rFonts w:ascii="Times New Roman" w:hAnsi="Times New Roman" w:cs="Times New Roman"/>
          <w:sz w:val="23"/>
          <w:szCs w:val="23"/>
        </w:rPr>
        <w:t xml:space="preserve">.  If we feel we can assist, we locate a suitable foster home.  If a foster home is found, we commit to the dog.  If it is a shelter transfer, we complete appropriate documents to legally intake the dog.  </w:t>
      </w:r>
      <w:r>
        <w:rPr>
          <w:rFonts w:ascii="Times New Roman" w:hAnsi="Times New Roman" w:cs="Times New Roman"/>
          <w:sz w:val="23"/>
          <w:szCs w:val="23"/>
        </w:rPr>
        <w:t>If it is an owner surrender, the owner completes a surrender agreement which irrevocably relinquishes to dog to our care.</w:t>
      </w:r>
    </w:p>
    <w:p w:rsidR="005C7ED4" w:rsidRDefault="005C7ED4" w:rsidP="00D36C7D">
      <w:pPr>
        <w:rPr>
          <w:rFonts w:ascii="Times New Roman" w:hAnsi="Times New Roman" w:cs="Times New Roman"/>
          <w:sz w:val="23"/>
          <w:szCs w:val="23"/>
        </w:rPr>
      </w:pPr>
      <w:r>
        <w:rPr>
          <w:rFonts w:ascii="Times New Roman" w:hAnsi="Times New Roman" w:cs="Times New Roman"/>
          <w:sz w:val="23"/>
          <w:szCs w:val="23"/>
        </w:rPr>
        <w:t>Physical transport is arranged to the foster home, where we will then provide full medical care and behavioral training if required.  All necessary documents regarding the dog from the shelter will transfer to us. The foster home provides food, shelter, and safety with our support until the dog is either adopted or deemed unadoptable/sanctuary.</w:t>
      </w:r>
    </w:p>
    <w:sectPr w:rsidR="005C7ED4" w:rsidSect="00FD3C5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AF2" w:rsidRDefault="00506AF2" w:rsidP="0098022D">
      <w:pPr>
        <w:spacing w:after="0" w:line="240" w:lineRule="auto"/>
      </w:pPr>
      <w:r>
        <w:separator/>
      </w:r>
    </w:p>
  </w:endnote>
  <w:endnote w:type="continuationSeparator" w:id="0">
    <w:p w:rsidR="00506AF2" w:rsidRDefault="00506AF2" w:rsidP="00980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AF2" w:rsidRDefault="00506AF2" w:rsidP="0098022D">
      <w:pPr>
        <w:spacing w:after="0" w:line="240" w:lineRule="auto"/>
      </w:pPr>
      <w:r>
        <w:separator/>
      </w:r>
    </w:p>
  </w:footnote>
  <w:footnote w:type="continuationSeparator" w:id="0">
    <w:p w:rsidR="00506AF2" w:rsidRDefault="00506AF2" w:rsidP="009802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9A9" w:rsidRDefault="005E108D" w:rsidP="005E108D">
    <w:pPr>
      <w:pStyle w:val="NormalWeb"/>
      <w:shd w:val="clear" w:color="auto" w:fill="FFFFFF"/>
      <w:spacing w:before="0" w:beforeAutospacing="0" w:after="0" w:afterAutospacing="0"/>
      <w:jc w:val="right"/>
      <w:rPr>
        <w:rFonts w:asciiTheme="minorHAnsi" w:hAnsiTheme="minorHAnsi" w:cstheme="minorHAnsi"/>
        <w:noProof/>
        <w:color w:val="646464"/>
        <w:sz w:val="20"/>
        <w:szCs w:val="20"/>
      </w:rPr>
    </w:pPr>
    <w:r w:rsidRPr="005E108D">
      <w:rPr>
        <w:rFonts w:asciiTheme="minorHAnsi" w:hAnsiTheme="minorHAnsi" w:cstheme="minorHAnsi"/>
        <w:noProof/>
        <w:color w:val="646464"/>
        <w:sz w:val="20"/>
        <w:szCs w:val="20"/>
      </w:rPr>
      <w:drawing>
        <wp:anchor distT="0" distB="0" distL="114300" distR="114300" simplePos="0" relativeHeight="251660288" behindDoc="0" locked="0" layoutInCell="1" allowOverlap="1">
          <wp:simplePos x="0" y="0"/>
          <wp:positionH relativeFrom="margin">
            <wp:posOffset>29210</wp:posOffset>
          </wp:positionH>
          <wp:positionV relativeFrom="margin">
            <wp:posOffset>-642620</wp:posOffset>
          </wp:positionV>
          <wp:extent cx="1088390" cy="645160"/>
          <wp:effectExtent l="19050" t="0" r="0" b="0"/>
          <wp:wrapSquare wrapText="bothSides"/>
          <wp:docPr id="3" name="Picture 0" descr="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jpg"/>
                  <pic:cNvPicPr/>
                </pic:nvPicPr>
                <pic:blipFill>
                  <a:blip r:embed="rId1"/>
                  <a:stretch>
                    <a:fillRect/>
                  </a:stretch>
                </pic:blipFill>
                <pic:spPr>
                  <a:xfrm>
                    <a:off x="0" y="0"/>
                    <a:ext cx="1088390" cy="645160"/>
                  </a:xfrm>
                  <a:prstGeom prst="rect">
                    <a:avLst/>
                  </a:prstGeom>
                </pic:spPr>
              </pic:pic>
            </a:graphicData>
          </a:graphic>
        </wp:anchor>
      </w:drawing>
    </w:r>
    <w:r w:rsidR="00264D4C">
      <w:rPr>
        <w:rFonts w:asciiTheme="minorHAnsi" w:hAnsiTheme="minorHAnsi" w:cstheme="minorHAnsi"/>
        <w:noProof/>
        <w:color w:val="646464"/>
        <w:sz w:val="20"/>
        <w:szCs w:val="20"/>
      </w:rPr>
      <w:t>4625 Sudley Rd, #</w:t>
    </w:r>
    <w:r w:rsidR="00466C2F" w:rsidRPr="005E108D">
      <w:rPr>
        <w:rFonts w:asciiTheme="minorHAnsi" w:hAnsiTheme="minorHAnsi" w:cstheme="minorHAnsi"/>
        <w:noProof/>
        <w:color w:val="646464"/>
        <w:sz w:val="20"/>
        <w:szCs w:val="20"/>
      </w:rPr>
      <w:t>393, Catharpin, VA 20143</w:t>
    </w:r>
  </w:p>
  <w:p w:rsidR="0098022D" w:rsidRPr="005E108D" w:rsidRDefault="003D69A9" w:rsidP="005E108D">
    <w:pPr>
      <w:pStyle w:val="NormalWeb"/>
      <w:shd w:val="clear" w:color="auto" w:fill="FFFFFF"/>
      <w:spacing w:before="0" w:beforeAutospacing="0" w:after="0" w:afterAutospacing="0"/>
      <w:jc w:val="right"/>
      <w:rPr>
        <w:rFonts w:asciiTheme="minorHAnsi" w:hAnsiTheme="minorHAnsi" w:cstheme="minorHAnsi"/>
        <w:noProof/>
        <w:color w:val="646464"/>
        <w:sz w:val="20"/>
        <w:szCs w:val="20"/>
      </w:rPr>
    </w:pPr>
    <w:r>
      <w:rPr>
        <w:rFonts w:asciiTheme="minorHAnsi" w:hAnsiTheme="minorHAnsi" w:cstheme="minorHAnsi"/>
        <w:noProof/>
        <w:color w:val="646464"/>
        <w:sz w:val="20"/>
        <w:szCs w:val="20"/>
      </w:rPr>
      <w:t xml:space="preserve">501(c)3 FEIN </w:t>
    </w:r>
    <w:r w:rsidRPr="003D69A9">
      <w:rPr>
        <w:rFonts w:asciiTheme="minorHAnsi" w:hAnsiTheme="minorHAnsi" w:cstheme="minorHAnsi"/>
        <w:noProof/>
        <w:color w:val="646464"/>
        <w:sz w:val="20"/>
        <w:szCs w:val="20"/>
      </w:rPr>
      <w:t>81-2325481</w:t>
    </w:r>
    <w:r w:rsidR="0091685A" w:rsidRPr="005E108D">
      <w:rPr>
        <w:rFonts w:asciiTheme="minorHAnsi" w:hAnsiTheme="minorHAnsi" w:cstheme="minorHAnsi"/>
        <w:noProof/>
        <w:color w:val="646464"/>
        <w:sz w:val="20"/>
        <w:szCs w:val="20"/>
      </w:rPr>
      <w:br/>
    </w:r>
    <w:hyperlink r:id="rId2" w:history="1">
      <w:r w:rsidR="005E108D" w:rsidRPr="005E108D">
        <w:rPr>
          <w:rFonts w:asciiTheme="minorHAnsi" w:hAnsiTheme="minorHAnsi" w:cstheme="minorHAnsi"/>
          <w:noProof/>
          <w:color w:val="646464"/>
          <w:sz w:val="20"/>
          <w:szCs w:val="20"/>
        </w:rPr>
        <w:t>GrayFaceAcres@gmail.com</w:t>
      </w:r>
    </w:hyperlink>
  </w:p>
  <w:p w:rsidR="005E108D" w:rsidRPr="005E108D" w:rsidRDefault="005E108D" w:rsidP="005E108D">
    <w:pPr>
      <w:pStyle w:val="NormalWeb"/>
      <w:shd w:val="clear" w:color="auto" w:fill="FFFFFF"/>
      <w:spacing w:before="0" w:beforeAutospacing="0" w:after="0" w:afterAutospacing="0"/>
      <w:jc w:val="right"/>
      <w:rPr>
        <w:rFonts w:ascii="Arial" w:hAnsi="Arial" w:cs="Arial"/>
        <w:noProof/>
        <w:color w:val="646464"/>
        <w:sz w:val="20"/>
        <w:szCs w:val="20"/>
      </w:rPr>
    </w:pPr>
    <w:r w:rsidRPr="005E108D">
      <w:rPr>
        <w:rFonts w:asciiTheme="minorHAnsi" w:hAnsiTheme="minorHAnsi" w:cstheme="minorHAnsi"/>
        <w:noProof/>
        <w:color w:val="646464"/>
        <w:sz w:val="20"/>
        <w:szCs w:val="20"/>
      </w:rPr>
      <w:t>GrayFaceAcres.org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21506"/>
  </w:hdrShapeDefaults>
  <w:footnotePr>
    <w:footnote w:id="-1"/>
    <w:footnote w:id="0"/>
  </w:footnotePr>
  <w:endnotePr>
    <w:endnote w:id="-1"/>
    <w:endnote w:id="0"/>
  </w:endnotePr>
  <w:compat/>
  <w:rsids>
    <w:rsidRoot w:val="0098022D"/>
    <w:rsid w:val="00023B81"/>
    <w:rsid w:val="0004360D"/>
    <w:rsid w:val="0010486F"/>
    <w:rsid w:val="001231A0"/>
    <w:rsid w:val="001D3354"/>
    <w:rsid w:val="001E4418"/>
    <w:rsid w:val="001E60A1"/>
    <w:rsid w:val="00216950"/>
    <w:rsid w:val="00257887"/>
    <w:rsid w:val="00264D4C"/>
    <w:rsid w:val="002A1859"/>
    <w:rsid w:val="00311975"/>
    <w:rsid w:val="00351180"/>
    <w:rsid w:val="00354A5B"/>
    <w:rsid w:val="003C68C6"/>
    <w:rsid w:val="003D69A9"/>
    <w:rsid w:val="00463BE8"/>
    <w:rsid w:val="00466C2F"/>
    <w:rsid w:val="00474077"/>
    <w:rsid w:val="00506AF2"/>
    <w:rsid w:val="00534B98"/>
    <w:rsid w:val="005A3474"/>
    <w:rsid w:val="005C00A7"/>
    <w:rsid w:val="005C7ED4"/>
    <w:rsid w:val="005E108D"/>
    <w:rsid w:val="005E7E98"/>
    <w:rsid w:val="00623AC4"/>
    <w:rsid w:val="00635ABB"/>
    <w:rsid w:val="00787D77"/>
    <w:rsid w:val="007970F8"/>
    <w:rsid w:val="00810293"/>
    <w:rsid w:val="0081418B"/>
    <w:rsid w:val="008E3B30"/>
    <w:rsid w:val="0091685A"/>
    <w:rsid w:val="0098022D"/>
    <w:rsid w:val="00A1269B"/>
    <w:rsid w:val="00A83A25"/>
    <w:rsid w:val="00A87596"/>
    <w:rsid w:val="00B44518"/>
    <w:rsid w:val="00BE27FE"/>
    <w:rsid w:val="00C9100C"/>
    <w:rsid w:val="00CD7FBF"/>
    <w:rsid w:val="00D36C7D"/>
    <w:rsid w:val="00E25C6D"/>
    <w:rsid w:val="00E32E0A"/>
    <w:rsid w:val="00E7441B"/>
    <w:rsid w:val="00E87D8C"/>
    <w:rsid w:val="00FA1C24"/>
    <w:rsid w:val="00FD3C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7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2D"/>
  </w:style>
  <w:style w:type="paragraph" w:styleId="Footer">
    <w:name w:val="footer"/>
    <w:basedOn w:val="Normal"/>
    <w:link w:val="FooterChar"/>
    <w:uiPriority w:val="99"/>
    <w:semiHidden/>
    <w:unhideWhenUsed/>
    <w:rsid w:val="009802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022D"/>
  </w:style>
  <w:style w:type="paragraph" w:styleId="BalloonText">
    <w:name w:val="Balloon Text"/>
    <w:basedOn w:val="Normal"/>
    <w:link w:val="BalloonTextChar"/>
    <w:uiPriority w:val="99"/>
    <w:semiHidden/>
    <w:unhideWhenUsed/>
    <w:rsid w:val="00980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22D"/>
    <w:rPr>
      <w:rFonts w:ascii="Tahoma" w:hAnsi="Tahoma" w:cs="Tahoma"/>
      <w:sz w:val="16"/>
      <w:szCs w:val="16"/>
    </w:rPr>
  </w:style>
  <w:style w:type="paragraph" w:styleId="NormalWeb">
    <w:name w:val="Normal (Web)"/>
    <w:basedOn w:val="Normal"/>
    <w:uiPriority w:val="99"/>
    <w:unhideWhenUsed/>
    <w:rsid w:val="00466C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108D"/>
    <w:rPr>
      <w:color w:val="0000FF" w:themeColor="hyperlink"/>
      <w:u w:val="single"/>
    </w:rPr>
  </w:style>
  <w:style w:type="paragraph" w:customStyle="1" w:styleId="Default">
    <w:name w:val="Default"/>
    <w:rsid w:val="00BE27F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555507809">
      <w:bodyDiv w:val="1"/>
      <w:marLeft w:val="0"/>
      <w:marRight w:val="0"/>
      <w:marTop w:val="0"/>
      <w:marBottom w:val="0"/>
      <w:divBdr>
        <w:top w:val="none" w:sz="0" w:space="0" w:color="auto"/>
        <w:left w:val="none" w:sz="0" w:space="0" w:color="auto"/>
        <w:bottom w:val="none" w:sz="0" w:space="0" w:color="auto"/>
        <w:right w:val="none" w:sz="0" w:space="0" w:color="auto"/>
      </w:divBdr>
    </w:div>
    <w:div w:id="19057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GrayFaceAcres@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7</cp:revision>
  <cp:lastPrinted>2021-11-04T21:39:00Z</cp:lastPrinted>
  <dcterms:created xsi:type="dcterms:W3CDTF">2022-01-27T23:57:00Z</dcterms:created>
  <dcterms:modified xsi:type="dcterms:W3CDTF">2022-01-28T00:23:00Z</dcterms:modified>
</cp:coreProperties>
</file>